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1" w:rsidRPr="00714F1C" w:rsidRDefault="00E91541" w:rsidP="00E91541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0"/>
          <w:szCs w:val="28"/>
          <w:lang w:val="ru-RU"/>
        </w:rPr>
      </w:pPr>
      <w:r w:rsidRPr="00714F1C">
        <w:rPr>
          <w:rFonts w:cs="Arial"/>
          <w:b/>
          <w:bCs/>
          <w:color w:val="000000"/>
          <w:sz w:val="20"/>
          <w:szCs w:val="28"/>
          <w:lang w:val="ru-RU"/>
        </w:rPr>
        <w:t>Календар наставе и испит</w:t>
      </w:r>
      <w:r w:rsidRPr="00714F1C">
        <w:rPr>
          <w:rFonts w:cs="Arial"/>
          <w:b/>
          <w:bCs/>
          <w:color w:val="000000"/>
          <w:sz w:val="20"/>
          <w:szCs w:val="28"/>
        </w:rPr>
        <w:t>a</w:t>
      </w:r>
      <w:r w:rsidRPr="00714F1C">
        <w:rPr>
          <w:rFonts w:cs="Arial"/>
          <w:b/>
          <w:bCs/>
          <w:color w:val="000000"/>
          <w:sz w:val="20"/>
          <w:szCs w:val="28"/>
          <w:lang w:val="sr-Cyrl-CS"/>
        </w:rPr>
        <w:t xml:space="preserve"> за 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школску 201</w:t>
      </w:r>
      <w:r w:rsidRPr="0054130C">
        <w:rPr>
          <w:rFonts w:cs="Arial"/>
          <w:b/>
          <w:color w:val="000000"/>
          <w:sz w:val="20"/>
          <w:szCs w:val="28"/>
          <w:lang w:val="ru-RU"/>
        </w:rPr>
        <w:t>8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/201</w:t>
      </w:r>
      <w:r w:rsidRPr="0054130C">
        <w:rPr>
          <w:rFonts w:cs="Arial"/>
          <w:b/>
          <w:color w:val="000000"/>
          <w:sz w:val="20"/>
          <w:szCs w:val="28"/>
          <w:lang w:val="ru-RU"/>
        </w:rPr>
        <w:t>9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. годину (основне студије)</w:t>
      </w:r>
    </w:p>
    <w:tbl>
      <w:tblPr>
        <w:tblW w:w="10060" w:type="dxa"/>
        <w:tblInd w:w="-4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/>
      </w:tblPr>
      <w:tblGrid>
        <w:gridCol w:w="293"/>
        <w:gridCol w:w="1127"/>
        <w:gridCol w:w="90"/>
        <w:gridCol w:w="112"/>
        <w:gridCol w:w="810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284"/>
        <w:gridCol w:w="1218"/>
        <w:gridCol w:w="1342"/>
        <w:gridCol w:w="8"/>
      </w:tblGrid>
      <w:tr w:rsidR="00E91541" w:rsidRPr="00714F1C" w:rsidTr="00A4291B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E91541" w:rsidRPr="00714F1C" w:rsidTr="00A4291B">
        <w:trPr>
          <w:gridAfter w:val="1"/>
          <w:wAfter w:w="8" w:type="dxa"/>
          <w:trHeight w:val="256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E91541" w:rsidRPr="00B95762" w:rsidRDefault="00E91541" w:rsidP="00A42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зимског семестра</w:t>
            </w:r>
          </w:p>
        </w:tc>
      </w:tr>
      <w:tr w:rsidR="00E91541" w:rsidRPr="0054130C" w:rsidTr="00A4291B">
        <w:trPr>
          <w:gridAfter w:val="1"/>
          <w:wAfter w:w="8" w:type="dxa"/>
          <w:trHeight w:val="357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65022C" w:rsidRDefault="00E91541" w:rsidP="004C69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06.1</w:t>
            </w:r>
            <w:r w:rsidR="004C698C">
              <w:rPr>
                <w:rFonts w:cs="Arial"/>
                <w:b/>
                <w:bCs/>
                <w:color w:val="00B050"/>
                <w:sz w:val="18"/>
                <w:szCs w:val="21"/>
              </w:rPr>
              <w:t>0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. уместо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1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.10. понеде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љ.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2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.10.-0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 Октобарски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03.11. уместо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12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11. понед.</w:t>
            </w:r>
          </w:p>
        </w:tc>
      </w:tr>
      <w:tr w:rsidR="00E91541" w:rsidRPr="004C698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17.11. уместо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07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 понедељ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19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.11.-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.12. Новембарски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08.12. уместо</w:t>
            </w:r>
            <w:r w:rsidRPr="009C54B7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8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уторак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Pr="0054130C">
              <w:rPr>
                <w:rFonts w:cs="Arial"/>
                <w:sz w:val="18"/>
                <w:szCs w:val="21"/>
                <w:lang w:val="ru-RU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.12.-2</w:t>
            </w: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 Децембарски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0556BE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  <w:r w:rsidRPr="009C54B7">
              <w:rPr>
                <w:rFonts w:cs="Arial"/>
                <w:sz w:val="18"/>
                <w:szCs w:val="21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Pr="009C54B7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4F7C3A" w:rsidRDefault="00E91541" w:rsidP="00A4291B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  <w:r w:rsidRPr="00722A28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0A393F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1. 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2.01. Нова Година</w:t>
            </w:r>
          </w:p>
        </w:tc>
      </w:tr>
      <w:tr w:rsidR="00E91541" w:rsidRPr="000556BE" w:rsidTr="00A4291B">
        <w:trPr>
          <w:gridAfter w:val="1"/>
          <w:wAfter w:w="8" w:type="dxa"/>
          <w:trHeight w:val="308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0A393F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6,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7. и 8.01. Божић</w:t>
            </w:r>
          </w:p>
        </w:tc>
      </w:tr>
      <w:tr w:rsidR="00E91541" w:rsidRPr="000556BE" w:rsidTr="00A4291B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:rsidR="00E91541" w:rsidRPr="00B95762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.1. Крај предавања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зим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E91541" w:rsidRPr="009C54B7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 w:themeFill="accent1" w:themeFillTint="66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1.01.-03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Јануарски исп. рок</w:t>
            </w:r>
          </w:p>
        </w:tc>
      </w:tr>
      <w:tr w:rsidR="00E91541" w:rsidRPr="009C54B7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.01.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Упис летњег семестра</w:t>
            </w:r>
          </w:p>
        </w:tc>
      </w:tr>
      <w:tr w:rsidR="00E91541" w:rsidRPr="009C54B7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9C54B7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E91541" w:rsidRPr="00714F1C" w:rsidTr="00A4291B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E91541" w:rsidRPr="00B95762" w:rsidRDefault="00E91541" w:rsidP="00A42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15-1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</w:rPr>
              <w:t>6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.2. - Дан државности Србије</w:t>
            </w: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8.02-03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.03 Фебруарски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02.03. уместо</w:t>
            </w:r>
            <w:r w:rsidRPr="009C54B7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15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02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петак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18.03.-31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 Мартовски апсолв. рок</w:t>
            </w:r>
          </w:p>
        </w:tc>
      </w:tr>
      <w:tr w:rsidR="00E91541" w:rsidRPr="00CB68A8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31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CB68A8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CB68A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исп. рок</w:t>
            </w: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Велики Петак 26, 27, 28</w:t>
            </w:r>
            <w:r w:rsidRPr="00CB68A8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и 29.04.</w:t>
            </w:r>
            <w:r w:rsidRPr="00CB68A8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Васкрс</w:t>
            </w: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712E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и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02.05. Празник рада</w:t>
            </w: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712E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11.05. уместо</w:t>
            </w:r>
            <w:r w:rsidRPr="009C54B7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26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04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петак</w:t>
            </w:r>
          </w:p>
        </w:tc>
      </w:tr>
      <w:tr w:rsidR="00E91541" w:rsidRPr="0054130C" w:rsidTr="00A4291B">
        <w:trPr>
          <w:gridAfter w:val="1"/>
          <w:wAfter w:w="8" w:type="dxa"/>
          <w:trHeight w:val="224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13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.05.-26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.05. Мајски апсолв. рок</w:t>
            </w:r>
          </w:p>
        </w:tc>
      </w:tr>
      <w:tr w:rsidR="00E91541" w:rsidRPr="0054130C" w:rsidTr="00A4291B">
        <w:trPr>
          <w:gridAfter w:val="1"/>
          <w:wAfter w:w="8" w:type="dxa"/>
          <w:trHeight w:val="295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350ED9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E91541" w:rsidRPr="005413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5413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 w:rsidRPr="0054130C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65022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242"/>
        </w:trPr>
        <w:tc>
          <w:tcPr>
            <w:tcW w:w="142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E91541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E91541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E91541" w:rsidRPr="00B95762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Јунски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и Јулски</w:t>
            </w: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испитни рок</w:t>
            </w: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712E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7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6. Крај летњег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 w:themeFill="accent1" w:themeFillTint="66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b/>
                <w:bCs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bCs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.6.-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23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.06. Јунски испитни рок</w:t>
            </w: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60770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01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.07.-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14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60770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224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224"/>
        </w:trPr>
        <w:tc>
          <w:tcPr>
            <w:tcW w:w="142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trHeight w:val="256"/>
        </w:trPr>
        <w:tc>
          <w:tcPr>
            <w:tcW w:w="10060" w:type="dxa"/>
            <w:gridSpan w:val="2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E91541" w:rsidRPr="00714F1C" w:rsidTr="00A4291B">
        <w:trPr>
          <w:gridAfter w:val="1"/>
          <w:wAfter w:w="8" w:type="dxa"/>
          <w:trHeight w:val="242"/>
        </w:trPr>
        <w:tc>
          <w:tcPr>
            <w:tcW w:w="1510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E91541" w:rsidRPr="00B55D2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E91541" w:rsidRPr="00B55D2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E91541" w:rsidRPr="00B55D2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E91541" w:rsidRPr="00B55D25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4130C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Августов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ски и Септембарски</w:t>
            </w: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испитни рок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91541" w:rsidRPr="00722A28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.9.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E91541" w:rsidRPr="00714F1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bookmarkStart w:id="0" w:name="_GoBack" w:colFirst="10" w:colLast="10"/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.09.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Крај летњег семестра</w:t>
            </w:r>
          </w:p>
        </w:tc>
      </w:tr>
      <w:bookmarkEnd w:id="0"/>
      <w:tr w:rsidR="00E91541" w:rsidRPr="0060770C" w:rsidTr="00A4291B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.-30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/20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E91541" w:rsidRPr="0060770C" w:rsidTr="00A4291B">
        <w:trPr>
          <w:gridAfter w:val="1"/>
          <w:wAfter w:w="8" w:type="dxa"/>
          <w:trHeight w:val="147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91541" w:rsidRPr="00714F1C" w:rsidRDefault="00E91541" w:rsidP="00A4291B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bCs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91541" w:rsidRPr="000556BE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E91541" w:rsidRPr="00714F1C" w:rsidTr="00A4291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50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E91541" w:rsidRPr="0060770C" w:rsidTr="00A4291B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  Настава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4"/>
            <w:vAlign w:val="center"/>
            <w:hideMark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ayout w:type="fixed"/>
              <w:tblLook w:val="01E0"/>
            </w:tblPr>
            <w:tblGrid>
              <w:gridCol w:w="236"/>
            </w:tblGrid>
            <w:tr w:rsidR="00E91541" w:rsidRPr="0060770C" w:rsidTr="00A4291B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Pr="00714F1C" w:rsidRDefault="00E91541" w:rsidP="00A4291B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Надокнада   наставе</w:t>
            </w:r>
          </w:p>
        </w:tc>
        <w:tc>
          <w:tcPr>
            <w:tcW w:w="1428" w:type="dxa"/>
            <w:gridSpan w:val="5"/>
            <w:vAlign w:val="center"/>
          </w:tcPr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"/>
            </w:tblGrid>
            <w:tr w:rsidR="00E91541" w:rsidRPr="0060770C" w:rsidTr="00A4291B">
              <w:trPr>
                <w:trHeight w:val="149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Pr="00714F1C" w:rsidRDefault="00E91541" w:rsidP="00A4291B">
            <w:pPr>
              <w:autoSpaceDE w:val="0"/>
              <w:autoSpaceDN w:val="0"/>
              <w:adjustRightInd w:val="0"/>
              <w:ind w:left="-643" w:right="-588" w:firstLine="630"/>
              <w:rPr>
                <w:sz w:val="16"/>
                <w:szCs w:val="16"/>
                <w:lang w:val="ru-RU"/>
              </w:rPr>
            </w:pPr>
            <w:r w:rsidRPr="0060770C">
              <w:rPr>
                <w:sz w:val="16"/>
                <w:szCs w:val="16"/>
                <w:lang w:val="ru-RU"/>
              </w:rPr>
              <w:t>Пр</w:t>
            </w:r>
            <w:r w:rsidRPr="00714F1C">
              <w:rPr>
                <w:sz w:val="16"/>
                <w:szCs w:val="16"/>
                <w:lang w:val="ru-RU"/>
              </w:rPr>
              <w:t>азници и нерад.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дани</w:t>
            </w:r>
          </w:p>
        </w:tc>
        <w:tc>
          <w:tcPr>
            <w:tcW w:w="1435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ayout w:type="fixed"/>
              <w:tblLook w:val="01E0"/>
            </w:tblPr>
            <w:tblGrid>
              <w:gridCol w:w="236"/>
            </w:tblGrid>
            <w:tr w:rsidR="00E91541" w:rsidRPr="0060770C" w:rsidTr="00A4291B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Упис семестра</w:t>
            </w: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91541" w:rsidRPr="00714F1C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hideMark/>
          </w:tcPr>
          <w:tbl>
            <w:tblPr>
              <w:tblpPr w:leftFromText="180" w:rightFromText="180" w:vertAnchor="text" w:horzAnchor="margin" w:tblpXSpec="center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ayout w:type="fixed"/>
              <w:tblLook w:val="01E0"/>
            </w:tblPr>
            <w:tblGrid>
              <w:gridCol w:w="236"/>
            </w:tblGrid>
            <w:tr w:rsidR="00E91541" w:rsidRPr="0060770C" w:rsidTr="00A4291B">
              <w:trPr>
                <w:trHeight w:val="18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E91541" w:rsidRPr="00714F1C" w:rsidRDefault="00E91541" w:rsidP="00A4291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91541" w:rsidRDefault="00E91541" w:rsidP="00A4291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E91541" w:rsidRPr="00714F1C" w:rsidRDefault="00E91541" w:rsidP="00A4291B">
            <w:pPr>
              <w:autoSpaceDE w:val="0"/>
              <w:autoSpaceDN w:val="0"/>
              <w:adjustRightInd w:val="0"/>
              <w:ind w:left="200" w:right="-61" w:hanging="20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BF0516" w:rsidRPr="00E91541" w:rsidRDefault="00BF0516"/>
    <w:sectPr w:rsidR="00BF0516" w:rsidRPr="00E91541" w:rsidSect="00722A28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541"/>
    <w:rsid w:val="001658E6"/>
    <w:rsid w:val="001958E3"/>
    <w:rsid w:val="001E6C4B"/>
    <w:rsid w:val="003C77BB"/>
    <w:rsid w:val="00417424"/>
    <w:rsid w:val="004C698C"/>
    <w:rsid w:val="00625EB4"/>
    <w:rsid w:val="008E567A"/>
    <w:rsid w:val="00910650"/>
    <w:rsid w:val="00A42A7C"/>
    <w:rsid w:val="00BF0516"/>
    <w:rsid w:val="00E91541"/>
    <w:rsid w:val="00F43B0A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jmatic</dc:creator>
  <cp:lastModifiedBy>astankovic</cp:lastModifiedBy>
  <cp:revision>2</cp:revision>
  <dcterms:created xsi:type="dcterms:W3CDTF">2018-09-26T13:14:00Z</dcterms:created>
  <dcterms:modified xsi:type="dcterms:W3CDTF">2018-09-26T13:14:00Z</dcterms:modified>
</cp:coreProperties>
</file>